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DF" w:rsidRPr="00A015F1" w:rsidRDefault="00F54E74" w:rsidP="00932ED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Registering</w:t>
      </w:r>
      <w:r w:rsidR="00932EDF" w:rsidRPr="00A015F1">
        <w:rPr>
          <w:b/>
          <w:sz w:val="40"/>
          <w:szCs w:val="40"/>
        </w:rPr>
        <w:t xml:space="preserve"> Your New Fundraising Discount Card</w:t>
      </w:r>
    </w:p>
    <w:p w:rsidR="00932EDF" w:rsidRDefault="00932EDF" w:rsidP="00932EDF">
      <w:pPr>
        <w:pStyle w:val="NoSpacing"/>
      </w:pPr>
    </w:p>
    <w:p w:rsidR="00932EDF" w:rsidRPr="008F4FD8" w:rsidRDefault="00932EDF" w:rsidP="00932EDF">
      <w:pPr>
        <w:pStyle w:val="NoSpacing"/>
      </w:pPr>
      <w:r w:rsidRPr="008F4FD8">
        <w:t>Thank you for supporting the organization you bought your card from</w:t>
      </w:r>
      <w:r w:rsidR="00FF4C89">
        <w:t>.  Your support is going to help make their year one of their best ever!</w:t>
      </w:r>
    </w:p>
    <w:p w:rsidR="00932EDF" w:rsidRPr="008F4FD8" w:rsidRDefault="00932EDF" w:rsidP="00932EDF">
      <w:pPr>
        <w:pStyle w:val="NoSpacing"/>
      </w:pPr>
    </w:p>
    <w:p w:rsidR="00932EDF" w:rsidRPr="008F4FD8" w:rsidRDefault="00F54E74" w:rsidP="00932EDF">
      <w:r>
        <w:t>Y</w:t>
      </w:r>
      <w:r w:rsidR="00932EDF" w:rsidRPr="008F4FD8">
        <w:t xml:space="preserve">ou </w:t>
      </w:r>
      <w:r>
        <w:t xml:space="preserve">now </w:t>
      </w:r>
      <w:r w:rsidR="00932EDF" w:rsidRPr="008F4FD8">
        <w:t xml:space="preserve">have access to discounts at </w:t>
      </w:r>
      <w:r w:rsidR="00E563BC">
        <w:t xml:space="preserve">thousands of </w:t>
      </w:r>
      <w:r w:rsidR="00932EDF" w:rsidRPr="008F4FD8">
        <w:t xml:space="preserve">locations all across the country.  Obviously we couldn't possibly print that many discounts on your card so we </w:t>
      </w:r>
      <w:r w:rsidR="00BC582F">
        <w:t>maintain t</w:t>
      </w:r>
      <w:r w:rsidR="00932EDF" w:rsidRPr="008F4FD8">
        <w:t>he</w:t>
      </w:r>
      <w:r>
        <w:t>m</w:t>
      </w:r>
      <w:r w:rsidR="00932EDF" w:rsidRPr="008F4FD8">
        <w:t xml:space="preserve"> online for you.  We highly recommend you check the discounts often as more and more are being added every day. </w:t>
      </w:r>
    </w:p>
    <w:p w:rsidR="00932EDF" w:rsidRPr="008F4FD8" w:rsidRDefault="00932EDF" w:rsidP="00932EDF">
      <w:r w:rsidRPr="008F4FD8">
        <w:t xml:space="preserve">These amazing discounts are only available to people like you who have purchased a fundraising discount card, but in order to </w:t>
      </w:r>
      <w:r w:rsidR="00000968">
        <w:t xml:space="preserve">take advantage of the </w:t>
      </w:r>
      <w:r w:rsidR="00BC582F">
        <w:t>discounts</w:t>
      </w:r>
      <w:r w:rsidRPr="008F4FD8">
        <w:t xml:space="preserve">, you first need to register your card.  </w:t>
      </w:r>
      <w:r w:rsidR="00E563BC">
        <w:t>Make sure you have your card in front of you and then proceed to the instructions below.</w:t>
      </w:r>
    </w:p>
    <w:p w:rsidR="00147DCD" w:rsidRDefault="00147DCD" w:rsidP="00932EDF">
      <w:pPr>
        <w:pStyle w:val="NoSpacing"/>
      </w:pPr>
    </w:p>
    <w:p w:rsidR="00932EDF" w:rsidRPr="008F4FD8" w:rsidRDefault="00932EDF" w:rsidP="00932EDF">
      <w:pPr>
        <w:pStyle w:val="NoSpacing"/>
      </w:pPr>
      <w:r w:rsidRPr="008F4FD8">
        <w:t xml:space="preserve">To </w:t>
      </w:r>
      <w:r w:rsidR="00F54E74">
        <w:t>register</w:t>
      </w:r>
      <w:r w:rsidRPr="008F4FD8">
        <w:t xml:space="preserve"> your new fundraising discount card:</w:t>
      </w:r>
    </w:p>
    <w:p w:rsidR="008830BC" w:rsidRPr="00147DCD" w:rsidRDefault="008830BC" w:rsidP="00147DCD">
      <w:pPr>
        <w:pStyle w:val="NoSpacing"/>
        <w:spacing w:before="120"/>
      </w:pPr>
      <w:r w:rsidRPr="00147DCD">
        <w:t>1.  G</w:t>
      </w:r>
      <w:r w:rsidR="006F24D3" w:rsidRPr="00147DCD">
        <w:t xml:space="preserve">o to </w:t>
      </w:r>
      <w:r w:rsidR="00000968" w:rsidRPr="00147DCD">
        <w:t xml:space="preserve">our special site for cardholders </w:t>
      </w:r>
      <w:r w:rsidR="00CD07BF" w:rsidRPr="00147DCD">
        <w:t xml:space="preserve">only </w:t>
      </w:r>
      <w:r w:rsidR="00000968" w:rsidRPr="00147DCD">
        <w:t>at</w:t>
      </w:r>
      <w:r w:rsidR="00BC582F" w:rsidRPr="00147DCD">
        <w:t xml:space="preserve"> </w:t>
      </w:r>
      <w:r w:rsidR="006F24D3" w:rsidRPr="00147DCD">
        <w:rPr>
          <w:b/>
          <w:sz w:val="28"/>
          <w:szCs w:val="28"/>
        </w:rPr>
        <w:t>www.xtraman</w:t>
      </w:r>
      <w:r w:rsidR="00000968" w:rsidRPr="00147DCD">
        <w:rPr>
          <w:b/>
          <w:sz w:val="28"/>
          <w:szCs w:val="28"/>
        </w:rPr>
        <w:t>cardholder</w:t>
      </w:r>
      <w:r w:rsidR="006F24D3" w:rsidRPr="00147DCD">
        <w:rPr>
          <w:b/>
          <w:sz w:val="28"/>
          <w:szCs w:val="28"/>
        </w:rPr>
        <w:t>.com</w:t>
      </w:r>
      <w:r w:rsidR="006F24D3" w:rsidRPr="00147DCD">
        <w:t xml:space="preserve"> </w:t>
      </w:r>
    </w:p>
    <w:p w:rsidR="00E563BC" w:rsidRPr="00147DCD" w:rsidRDefault="00E563BC" w:rsidP="00147DCD">
      <w:pPr>
        <w:pStyle w:val="NoSpacing"/>
        <w:spacing w:before="120"/>
      </w:pPr>
      <w:r w:rsidRPr="00147DCD">
        <w:t xml:space="preserve">2.  Click on the appropriate blue box where it says, </w:t>
      </w:r>
      <w:r w:rsidRPr="00147DCD">
        <w:rPr>
          <w:b/>
          <w:sz w:val="24"/>
          <w:szCs w:val="24"/>
        </w:rPr>
        <w:t>Are You A Cardholder</w:t>
      </w:r>
      <w:r w:rsidR="00147DCD" w:rsidRPr="00147DCD">
        <w:rPr>
          <w:b/>
          <w:sz w:val="24"/>
          <w:szCs w:val="24"/>
        </w:rPr>
        <w:t>?</w:t>
      </w:r>
      <w:r w:rsidRPr="00147DCD">
        <w:t xml:space="preserve">  Look at your Member ID# on the back of your card (top right).  If it starts with "8485", click on that box.  If it starts with "8488", click on that box.</w:t>
      </w:r>
    </w:p>
    <w:p w:rsidR="006F24D3" w:rsidRPr="008F4FD8" w:rsidRDefault="00147DCD" w:rsidP="00147DCD">
      <w:pPr>
        <w:pStyle w:val="NoSpacing"/>
        <w:spacing w:before="120"/>
      </w:pPr>
      <w:r w:rsidRPr="00147DCD">
        <w:t>3</w:t>
      </w:r>
      <w:r w:rsidR="008830BC" w:rsidRPr="00147DCD">
        <w:t xml:space="preserve">.  </w:t>
      </w:r>
      <w:r w:rsidRPr="00147DCD">
        <w:t xml:space="preserve">You are now on the discounts page.  </w:t>
      </w:r>
      <w:r w:rsidR="008830BC" w:rsidRPr="00147DCD">
        <w:t>C</w:t>
      </w:r>
      <w:r w:rsidR="006F24D3" w:rsidRPr="00147DCD">
        <w:t>lick on</w:t>
      </w:r>
      <w:r w:rsidR="00B8093A" w:rsidRPr="00147DCD">
        <w:t xml:space="preserve"> </w:t>
      </w:r>
      <w:r w:rsidR="00000968" w:rsidRPr="00147DCD">
        <w:rPr>
          <w:b/>
          <w:sz w:val="24"/>
          <w:szCs w:val="24"/>
        </w:rPr>
        <w:t>Register</w:t>
      </w:r>
      <w:r w:rsidR="00000968" w:rsidRPr="00147DCD">
        <w:t xml:space="preserve"> </w:t>
      </w:r>
      <w:r w:rsidR="00E563BC" w:rsidRPr="00147DCD">
        <w:t xml:space="preserve">(in red) </w:t>
      </w:r>
      <w:r w:rsidR="00000968" w:rsidRPr="00147DCD">
        <w:t>at the top of the page.</w:t>
      </w:r>
      <w:r w:rsidR="00000968">
        <w:t xml:space="preserve"> </w:t>
      </w:r>
    </w:p>
    <w:p w:rsidR="00000968" w:rsidRDefault="00147DCD" w:rsidP="00147DCD">
      <w:pPr>
        <w:pStyle w:val="NoSpacing"/>
        <w:spacing w:before="120"/>
      </w:pPr>
      <w:r>
        <w:t>4</w:t>
      </w:r>
      <w:r w:rsidR="00B8093A" w:rsidRPr="008F4FD8">
        <w:t xml:space="preserve">.  </w:t>
      </w:r>
      <w:r w:rsidR="0058711A" w:rsidRPr="008F4FD8">
        <w:t xml:space="preserve">This </w:t>
      </w:r>
      <w:r w:rsidR="00000968">
        <w:t xml:space="preserve">brings up a pop up titled </w:t>
      </w:r>
      <w:r w:rsidR="00000968" w:rsidRPr="00FF4C89">
        <w:rPr>
          <w:b/>
          <w:sz w:val="24"/>
          <w:szCs w:val="24"/>
        </w:rPr>
        <w:t>REGISTER NEW ACCOUNT</w:t>
      </w:r>
      <w:r w:rsidR="00000968">
        <w:t xml:space="preserve">.  </w:t>
      </w:r>
    </w:p>
    <w:p w:rsidR="008F4FD8" w:rsidRDefault="00147DCD" w:rsidP="00147DCD">
      <w:pPr>
        <w:pStyle w:val="NoSpacing"/>
        <w:spacing w:before="120"/>
      </w:pPr>
      <w:r>
        <w:t>5</w:t>
      </w:r>
      <w:r w:rsidR="00000968">
        <w:t xml:space="preserve">. </w:t>
      </w:r>
      <w:r w:rsidR="00A02CFE" w:rsidRPr="008F4FD8">
        <w:t xml:space="preserve"> E</w:t>
      </w:r>
      <w:r w:rsidR="00932EDF" w:rsidRPr="008F4FD8">
        <w:t xml:space="preserve">nter your </w:t>
      </w:r>
      <w:r w:rsidR="00000968">
        <w:t xml:space="preserve">Member </w:t>
      </w:r>
      <w:r w:rsidR="00932EDF" w:rsidRPr="008F4FD8">
        <w:t>ID# found on the back of your card in the upper right h</w:t>
      </w:r>
      <w:r w:rsidR="008F4FD8">
        <w:t>and corner.</w:t>
      </w:r>
      <w:r w:rsidR="00856A46">
        <w:t xml:space="preserve">  Complete the rest of the fields and click the </w:t>
      </w:r>
      <w:r w:rsidR="00856A46" w:rsidRPr="00856A46">
        <w:rPr>
          <w:b/>
          <w:sz w:val="24"/>
          <w:szCs w:val="24"/>
        </w:rPr>
        <w:t>Submit</w:t>
      </w:r>
      <w:r w:rsidR="00856A46">
        <w:t xml:space="preserve"> button.</w:t>
      </w:r>
    </w:p>
    <w:p w:rsidR="007C3EC9" w:rsidRPr="00320209" w:rsidRDefault="0018181D" w:rsidP="00147DCD">
      <w:pPr>
        <w:pStyle w:val="NoSpacing"/>
        <w:spacing w:before="120"/>
      </w:pPr>
      <w:r w:rsidRPr="00320209">
        <w:t xml:space="preserve">6.  </w:t>
      </w:r>
      <w:r w:rsidR="00856A46">
        <w:t xml:space="preserve">You are now registered.  </w:t>
      </w:r>
      <w:r w:rsidR="007C3EC9" w:rsidRPr="00320209">
        <w:t xml:space="preserve">To see all the amazing discounts available in and around your area, enter your zip code </w:t>
      </w:r>
      <w:r w:rsidR="00CD07BF">
        <w:t>at</w:t>
      </w:r>
      <w:r w:rsidR="00856A46">
        <w:t xml:space="preserve"> the top of the page in the </w:t>
      </w:r>
      <w:r w:rsidR="00856A46" w:rsidRPr="00856A46">
        <w:rPr>
          <w:b/>
          <w:sz w:val="24"/>
          <w:szCs w:val="24"/>
        </w:rPr>
        <w:t>NEAR</w:t>
      </w:r>
      <w:r w:rsidR="00856A46">
        <w:t xml:space="preserve"> field.  Or you can search for a specific merchant by using the </w:t>
      </w:r>
      <w:r w:rsidR="00856A46" w:rsidRPr="00856A46">
        <w:rPr>
          <w:b/>
          <w:sz w:val="24"/>
          <w:szCs w:val="24"/>
        </w:rPr>
        <w:t>FIND</w:t>
      </w:r>
      <w:r w:rsidR="00856A46">
        <w:t xml:space="preserve"> field.  </w:t>
      </w:r>
    </w:p>
    <w:p w:rsidR="00CD07BF" w:rsidRDefault="004B2827" w:rsidP="00147DCD">
      <w:pPr>
        <w:pStyle w:val="NoSpacing"/>
        <w:spacing w:before="120"/>
      </w:pPr>
      <w:r w:rsidRPr="000F0E01">
        <w:t xml:space="preserve">7.  </w:t>
      </w:r>
      <w:r w:rsidR="00CD07BF">
        <w:t>Now y</w:t>
      </w:r>
      <w:r w:rsidR="001A350C" w:rsidRPr="000F0E01">
        <w:t>ou'll be able to scroll through all the discounts</w:t>
      </w:r>
      <w:r w:rsidR="00004124" w:rsidRPr="000F0E01">
        <w:t xml:space="preserve">.  </w:t>
      </w:r>
      <w:r w:rsidR="00CD07BF">
        <w:t>When you find something you like, click on the merchant name or logo for more information.  If there are additional locations near you to redeem the discount you will see a tab called MORE LOCATIONS.  Otherwise you will see tabs for DEALS</w:t>
      </w:r>
      <w:r w:rsidR="00FF4C89">
        <w:t>,</w:t>
      </w:r>
      <w:r w:rsidR="00CD07BF">
        <w:t xml:space="preserve"> which tells you all about the offer including how to redeem it</w:t>
      </w:r>
      <w:r w:rsidR="00FF4C89">
        <w:t>,</w:t>
      </w:r>
      <w:r w:rsidR="00CD07BF">
        <w:t xml:space="preserve"> and ABOUT</w:t>
      </w:r>
      <w:r w:rsidR="00FF4C89">
        <w:t>,</w:t>
      </w:r>
      <w:r w:rsidR="00CD07BF">
        <w:t xml:space="preserve"> which gives you information about the merchant.  </w:t>
      </w:r>
    </w:p>
    <w:p w:rsidR="00E563BC" w:rsidRDefault="00147DCD" w:rsidP="00147DCD">
      <w:pPr>
        <w:pStyle w:val="NoSpacing"/>
        <w:spacing w:before="120"/>
      </w:pPr>
      <w:r>
        <w:t>8</w:t>
      </w:r>
      <w:r w:rsidR="00E563BC">
        <w:t xml:space="preserve">.  The next time you come back to look at your available discounts, you'll just need to click on </w:t>
      </w:r>
      <w:r w:rsidR="00E563BC" w:rsidRPr="00147DCD">
        <w:rPr>
          <w:b/>
          <w:sz w:val="24"/>
        </w:rPr>
        <w:t>Sign In</w:t>
      </w:r>
      <w:r w:rsidR="00E563BC">
        <w:t xml:space="preserve"> (in red) at the top of the page and enter the email and password you created when you registered.</w:t>
      </w:r>
    </w:p>
    <w:p w:rsidR="00F6347A" w:rsidRPr="000F0E01" w:rsidRDefault="00147DCD" w:rsidP="00147DCD">
      <w:pPr>
        <w:pStyle w:val="NoSpacing"/>
        <w:spacing w:before="120"/>
      </w:pPr>
      <w:r>
        <w:t>9</w:t>
      </w:r>
      <w:r w:rsidR="00CD07BF">
        <w:t xml:space="preserve">.  </w:t>
      </w:r>
      <w:r w:rsidR="00F6347A" w:rsidRPr="000F0E01">
        <w:t xml:space="preserve">Remember, your card is good all across the country so you can check out other zip codes as well.  Check back often for updates and new discounts being added daily.  </w:t>
      </w:r>
    </w:p>
    <w:p w:rsidR="002D4035" w:rsidRPr="000F0E01" w:rsidRDefault="00147DCD" w:rsidP="00147DCD">
      <w:pPr>
        <w:pStyle w:val="NoSpacing"/>
        <w:spacing w:before="120"/>
      </w:pPr>
      <w:r>
        <w:t>10</w:t>
      </w:r>
      <w:r w:rsidR="002D4035" w:rsidRPr="000F0E01">
        <w:t xml:space="preserve">.  The only thing left to do is </w:t>
      </w:r>
      <w:r w:rsidR="001A350C" w:rsidRPr="000F0E01">
        <w:t xml:space="preserve">keep your card with you so you can enjoy the savings wherever you go!  </w:t>
      </w:r>
    </w:p>
    <w:p w:rsidR="002D4035" w:rsidRPr="000F0E01" w:rsidRDefault="002D4035" w:rsidP="006F24D3">
      <w:pPr>
        <w:pStyle w:val="NoSpacing"/>
      </w:pPr>
    </w:p>
    <w:p w:rsidR="007C3EC9" w:rsidRPr="00FB75E8" w:rsidRDefault="007C3EC9" w:rsidP="00BC582F">
      <w:pPr>
        <w:pStyle w:val="NoSpacing"/>
        <w:rPr>
          <w:rFonts w:ascii="Brush Script MT" w:hAnsi="Brush Script MT"/>
          <w:sz w:val="44"/>
          <w:szCs w:val="44"/>
        </w:rPr>
      </w:pPr>
      <w:r w:rsidRPr="000F0E01">
        <w:t xml:space="preserve">On behalf of the organization you bought your card from . . . </w:t>
      </w:r>
      <w:r w:rsidRPr="00FB75E8">
        <w:rPr>
          <w:rFonts w:ascii="Brush Script MT" w:hAnsi="Brush Script MT"/>
          <w:sz w:val="44"/>
          <w:szCs w:val="44"/>
        </w:rPr>
        <w:t>Thank You</w:t>
      </w:r>
      <w:r w:rsidR="00FB75E8" w:rsidRPr="00FB75E8">
        <w:rPr>
          <w:rFonts w:ascii="Brush Script MT" w:hAnsi="Brush Script MT"/>
          <w:sz w:val="44"/>
          <w:szCs w:val="44"/>
        </w:rPr>
        <w:t xml:space="preserve"> for Your Support</w:t>
      </w:r>
      <w:r w:rsidR="00112541" w:rsidRPr="00FB75E8">
        <w:rPr>
          <w:rFonts w:ascii="Brush Script MT" w:hAnsi="Brush Script MT"/>
          <w:sz w:val="44"/>
          <w:szCs w:val="44"/>
        </w:rPr>
        <w:t>!</w:t>
      </w:r>
    </w:p>
    <w:p w:rsidR="00BC582F" w:rsidRPr="00FB75E8" w:rsidRDefault="00FF4C89" w:rsidP="00BC582F">
      <w:pPr>
        <w:pStyle w:val="NoSpacing"/>
        <w:rPr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25400</wp:posOffset>
            </wp:positionV>
            <wp:extent cx="2750820" cy="2072640"/>
            <wp:effectExtent l="0" t="0" r="0" b="0"/>
            <wp:wrapTight wrapText="bothSides">
              <wp:wrapPolygon edited="0">
                <wp:start x="2543" y="6353"/>
                <wp:lineTo x="748" y="6949"/>
                <wp:lineTo x="449" y="9529"/>
                <wp:lineTo x="1645" y="12706"/>
                <wp:lineTo x="2543" y="13897"/>
                <wp:lineTo x="2693" y="13897"/>
                <wp:lineTo x="21241" y="13897"/>
                <wp:lineTo x="21391" y="12904"/>
                <wp:lineTo x="21391" y="12706"/>
                <wp:lineTo x="21540" y="9728"/>
                <wp:lineTo x="21241" y="8934"/>
                <wp:lineTo x="21091" y="7147"/>
                <wp:lineTo x="3590" y="6353"/>
                <wp:lineTo x="2543" y="6353"/>
              </wp:wrapPolygon>
            </wp:wrapTight>
            <wp:docPr id="1" name="Picture 15" descr="xtramanfundra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ramanfundrais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50C" w:rsidRPr="000F0E01">
        <w:t xml:space="preserve">And from all of us here at Xtraman Fundraising . . . </w:t>
      </w:r>
      <w:r w:rsidR="007C3EC9" w:rsidRPr="000F0E01">
        <w:t xml:space="preserve"> </w:t>
      </w:r>
      <w:r w:rsidR="007C3EC9" w:rsidRPr="00FB75E8">
        <w:rPr>
          <w:rFonts w:ascii="Brush Script MT" w:hAnsi="Brush Script MT"/>
          <w:sz w:val="44"/>
          <w:szCs w:val="44"/>
        </w:rPr>
        <w:t>Enjoy the Savings!</w:t>
      </w:r>
      <w:r w:rsidR="00BC582F" w:rsidRPr="00FB75E8">
        <w:rPr>
          <w:noProof/>
          <w:sz w:val="44"/>
          <w:szCs w:val="44"/>
        </w:rPr>
        <w:t xml:space="preserve"> </w:t>
      </w:r>
    </w:p>
    <w:p w:rsidR="00BC582F" w:rsidRDefault="00BC582F" w:rsidP="00BC582F">
      <w:pPr>
        <w:pStyle w:val="NoSpacing"/>
        <w:jc w:val="center"/>
      </w:pPr>
    </w:p>
    <w:p w:rsidR="00BC582F" w:rsidRDefault="00BC582F" w:rsidP="00BC582F">
      <w:pPr>
        <w:spacing w:after="0"/>
        <w:jc w:val="center"/>
        <w:rPr>
          <w:b/>
          <w:sz w:val="32"/>
          <w:szCs w:val="32"/>
        </w:rPr>
      </w:pPr>
    </w:p>
    <w:p w:rsidR="00BC582F" w:rsidRDefault="00BC582F" w:rsidP="00BC582F">
      <w:pPr>
        <w:spacing w:after="0"/>
        <w:jc w:val="center"/>
        <w:rPr>
          <w:b/>
          <w:sz w:val="32"/>
          <w:szCs w:val="32"/>
        </w:rPr>
      </w:pPr>
    </w:p>
    <w:p w:rsidR="00BC582F" w:rsidRDefault="00BC582F" w:rsidP="00BC582F">
      <w:pPr>
        <w:spacing w:after="0"/>
        <w:jc w:val="center"/>
        <w:rPr>
          <w:b/>
          <w:sz w:val="32"/>
          <w:szCs w:val="32"/>
        </w:rPr>
      </w:pPr>
    </w:p>
    <w:p w:rsidR="006F24D3" w:rsidRPr="00BC582F" w:rsidRDefault="00BC582F" w:rsidP="00BC582F">
      <w:pPr>
        <w:spacing w:after="0"/>
        <w:jc w:val="center"/>
        <w:rPr>
          <w:b/>
          <w:sz w:val="32"/>
          <w:szCs w:val="32"/>
        </w:rPr>
      </w:pPr>
      <w:r w:rsidRPr="008B0517">
        <w:rPr>
          <w:b/>
          <w:sz w:val="32"/>
          <w:szCs w:val="32"/>
        </w:rPr>
        <w:t>www.xtramanfundraising.com</w:t>
      </w:r>
      <w:r w:rsidR="000F0E01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2419350</wp:posOffset>
            </wp:positionV>
            <wp:extent cx="5947410" cy="2682240"/>
            <wp:effectExtent l="19050" t="0" r="0" b="0"/>
            <wp:wrapNone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24D3" w:rsidRPr="00BC582F" w:rsidSect="00C9301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24D3"/>
    <w:rsid w:val="00000968"/>
    <w:rsid w:val="00004124"/>
    <w:rsid w:val="0002196E"/>
    <w:rsid w:val="000F0002"/>
    <w:rsid w:val="000F0E01"/>
    <w:rsid w:val="00112541"/>
    <w:rsid w:val="00147DCD"/>
    <w:rsid w:val="0018181D"/>
    <w:rsid w:val="001A350C"/>
    <w:rsid w:val="001E6B95"/>
    <w:rsid w:val="00267626"/>
    <w:rsid w:val="002D4035"/>
    <w:rsid w:val="00320209"/>
    <w:rsid w:val="00334573"/>
    <w:rsid w:val="00446B6D"/>
    <w:rsid w:val="004957E9"/>
    <w:rsid w:val="004B2827"/>
    <w:rsid w:val="005438FB"/>
    <w:rsid w:val="0058711A"/>
    <w:rsid w:val="005C4EC4"/>
    <w:rsid w:val="00643796"/>
    <w:rsid w:val="006F24D3"/>
    <w:rsid w:val="0072252C"/>
    <w:rsid w:val="007C3EC9"/>
    <w:rsid w:val="00803F42"/>
    <w:rsid w:val="00856442"/>
    <w:rsid w:val="00856A46"/>
    <w:rsid w:val="008830BC"/>
    <w:rsid w:val="008F4FD8"/>
    <w:rsid w:val="00932EDF"/>
    <w:rsid w:val="00995211"/>
    <w:rsid w:val="009B2C7D"/>
    <w:rsid w:val="009C5A46"/>
    <w:rsid w:val="00A02CFE"/>
    <w:rsid w:val="00A14D50"/>
    <w:rsid w:val="00A215D8"/>
    <w:rsid w:val="00A612C9"/>
    <w:rsid w:val="00A76138"/>
    <w:rsid w:val="00AA3034"/>
    <w:rsid w:val="00AA65E3"/>
    <w:rsid w:val="00AA7411"/>
    <w:rsid w:val="00B8093A"/>
    <w:rsid w:val="00BC2123"/>
    <w:rsid w:val="00BC582F"/>
    <w:rsid w:val="00C9301C"/>
    <w:rsid w:val="00CD07BF"/>
    <w:rsid w:val="00CD41E7"/>
    <w:rsid w:val="00E51C39"/>
    <w:rsid w:val="00E563BC"/>
    <w:rsid w:val="00F1294D"/>
    <w:rsid w:val="00F250EE"/>
    <w:rsid w:val="00F54E74"/>
    <w:rsid w:val="00F6347A"/>
    <w:rsid w:val="00FA112A"/>
    <w:rsid w:val="00FA5560"/>
    <w:rsid w:val="00FB75E8"/>
    <w:rsid w:val="00FE0407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2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Xtraman</dc:creator>
  <cp:lastModifiedBy>PAD4</cp:lastModifiedBy>
  <cp:revision>2</cp:revision>
  <cp:lastPrinted>2013-01-08T22:27:00Z</cp:lastPrinted>
  <dcterms:created xsi:type="dcterms:W3CDTF">2017-02-16T22:50:00Z</dcterms:created>
  <dcterms:modified xsi:type="dcterms:W3CDTF">2017-02-16T22:50:00Z</dcterms:modified>
</cp:coreProperties>
</file>